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53AFC">
      <w:pPr>
        <w:pStyle w:val="2"/>
        <w:rPr>
          <w:rFonts w:ascii="Times New Roman" w:hAnsi="Times New Roman" w:eastAsia="宋体"/>
          <w:sz w:val="24"/>
        </w:rPr>
      </w:pPr>
      <w:bookmarkStart w:id="1" w:name="_GoBack"/>
      <w:r>
        <w:rPr>
          <w:rFonts w:ascii="Times New Roman" w:hAnsi="Times New Roman" w:eastAsia="宋体"/>
          <w:sz w:val="24"/>
        </w:rPr>
        <w:t>附件4：项目进度质量保证及售后服务承诺函</w:t>
      </w:r>
    </w:p>
    <w:bookmarkEnd w:id="1"/>
    <w:p w14:paraId="11302D2F">
      <w:pPr>
        <w:jc w:val="center"/>
        <w:rPr>
          <w:b/>
          <w:sz w:val="24"/>
        </w:rPr>
      </w:pPr>
      <w:r>
        <w:rPr>
          <w:b/>
          <w:sz w:val="24"/>
        </w:rPr>
        <w:t>项目进度质量保证及售后服务承诺函</w:t>
      </w:r>
    </w:p>
    <w:p w14:paraId="0E487657">
      <w:pPr>
        <w:pStyle w:val="4"/>
      </w:pPr>
      <w:r>
        <w:t>致：</w:t>
      </w:r>
      <w:r>
        <w:rPr>
          <w:rFonts w:hint="eastAsia"/>
          <w:color w:val="333333"/>
        </w:rPr>
        <w:t>北京师范大学亚太实验学校</w:t>
      </w:r>
    </w:p>
    <w:p w14:paraId="72DEEA91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我单位【参选单位全称】自愿参加【项目名称】的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活动，现就本项目所涉项目进度、质量保证及售后服务事项作出如下承诺：</w:t>
      </w:r>
    </w:p>
    <w:p w14:paraId="20C7543F">
      <w:pPr>
        <w:pStyle w:val="4"/>
        <w:ind w:firstLine="480"/>
        <w:rPr>
          <w:b/>
        </w:rPr>
      </w:pPr>
      <w:r>
        <w:rPr>
          <w:b/>
        </w:rPr>
        <w:t>一、项目进度承诺</w:t>
      </w:r>
    </w:p>
    <w:p w14:paraId="41D40882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我单位承诺，若中选/成交，将严格按照采购文件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及合同约定的时间节点推进项目实施，确保在【 】个日历天内完成全部交付内容。</w:t>
      </w:r>
    </w:p>
    <w:p w14:paraId="66CDF3BE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因我单位原因导致进度延误的，我单位愿意按照合同约定承担违约责任，包括但不限于支付违约金、赔偿损失、顺延质保期等。</w:t>
      </w:r>
    </w:p>
    <w:p w14:paraId="77B13122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我单位将建立项目专项管理团队，指定项目负责人【姓名 】（联系方式：【 】），确保与采购人保持顺畅沟通。</w:t>
      </w:r>
    </w:p>
    <w:p w14:paraId="3BF89F1D">
      <w:pPr>
        <w:pStyle w:val="4"/>
        <w:ind w:firstLine="480"/>
        <w:rPr>
          <w:b/>
        </w:rPr>
      </w:pPr>
      <w:r>
        <w:rPr>
          <w:b/>
        </w:rPr>
        <w:t>二、质量保证承诺</w:t>
      </w:r>
    </w:p>
    <w:p w14:paraId="475DDA33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我单位承诺，所提供的货物/服务/工程完全符合采购文件、国家及行业现行标准、技术规范书及合同约定的质量要求。</w:t>
      </w:r>
    </w:p>
    <w:p w14:paraId="3C305128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我单位保证所提供的全部产品/材料/服务来源合法、质量合格，具备相应的合格证明、检测报告及资质文件。</w:t>
      </w:r>
    </w:p>
    <w:p w14:paraId="24DFAEE4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我单位承诺对本项目提供不少于【 】</w:t>
      </w:r>
      <w:r>
        <w:rPr>
          <w:rFonts w:hint="eastAsia" w:ascii="Times New Roman" w:hAnsi="Times New Roman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</w:rPr>
        <w:t>（自验收合格之日起计算）的质量保证期。质保期内出现任何质量问题的，我单位负责免费修复、更换或重做，并承担由此产生的全部费用。</w:t>
      </w:r>
    </w:p>
    <w:p w14:paraId="61ED463D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若因我单位提供的货物/服务/工程存在质量缺陷，导致采购人或第三方遭受损失的，我单位依法承担全部赔偿责任。</w:t>
      </w:r>
    </w:p>
    <w:p w14:paraId="2677582D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质保期满后，我单位将继续提供优质的有偿或无偿技术支持服务，具体事项由双方另行协商。</w:t>
      </w:r>
    </w:p>
    <w:p w14:paraId="7D184BD5">
      <w:pPr>
        <w:pStyle w:val="4"/>
        <w:ind w:firstLine="480"/>
        <w:rPr>
          <w:b/>
        </w:rPr>
      </w:pPr>
      <w:r>
        <w:rPr>
          <w:b/>
        </w:rPr>
        <w:t>三、售后服务承诺</w:t>
      </w:r>
    </w:p>
    <w:p w14:paraId="5DC1D0A4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我单位承诺设立专门的售后服务团队，为本项目提供持续、稳定的售后支持服务。</w:t>
      </w:r>
    </w:p>
    <w:p w14:paraId="0A373D4F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售后服务响应时效：</w:t>
      </w:r>
    </w:p>
    <w:p w14:paraId="55A796C0">
      <w:pPr>
        <w:pStyle w:val="4"/>
        <w:ind w:left="480"/>
      </w:pPr>
      <w:r>
        <w:t>（1）接到采购人服务请求后，【 】小时内作出响应；</w:t>
      </w:r>
    </w:p>
    <w:p w14:paraId="61EBEC26">
      <w:pPr>
        <w:pStyle w:val="4"/>
        <w:ind w:left="480"/>
      </w:pPr>
      <w:r>
        <w:t>（2）一般性问题，【 】小时内提出解决方案；</w:t>
      </w:r>
    </w:p>
    <w:p w14:paraId="55432F86">
      <w:pPr>
        <w:pStyle w:val="4"/>
        <w:ind w:left="480"/>
      </w:pPr>
      <w:r>
        <w:t>（3）需要现场处理的，【 】小时内到达现场（特殊情况双方协商）。</w:t>
      </w:r>
    </w:p>
    <w:p w14:paraId="78EE4872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售后服务内容包含但不限于：故障排查、技术咨询、操作培训、软件升级、备品备件供应、定期巡检等。</w:t>
      </w:r>
    </w:p>
    <w:p w14:paraId="6754B01C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我单位承诺在质保期内及质保期后均保持有效的服务渠道，指定售后服务联系人【姓名 】（联系电话：【 】，电子邮箱：【 】）。</w:t>
      </w:r>
    </w:p>
    <w:p w14:paraId="388CFCA6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对于重大故障或紧急情况，我单位将启动应急响应机制，确保采购人权益不受重大损害。</w:t>
      </w:r>
    </w:p>
    <w:p w14:paraId="0707D8E1">
      <w:pPr>
        <w:pStyle w:val="4"/>
        <w:ind w:firstLine="480"/>
        <w:rPr>
          <w:b/>
        </w:rPr>
      </w:pPr>
      <w:bookmarkStart w:id="0" w:name="OLE_LINK3"/>
      <w:r>
        <w:rPr>
          <w:b/>
        </w:rPr>
        <w:t>四、其他承诺</w:t>
      </w:r>
    </w:p>
    <w:bookmarkEnd w:id="0"/>
    <w:p w14:paraId="3ED8DA76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我单位承诺严格履行采购文件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及合同约定的全部义务，积极配合采购人完成验收、审计及资料归档工作。</w:t>
      </w:r>
    </w:p>
    <w:p w14:paraId="728C4AF5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本承诺函自签署之日起生效，作为响应文件及合同的有效组成部分，具有同等法律效力。</w:t>
      </w:r>
    </w:p>
    <w:p w14:paraId="7FD3A9A3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如违反上述任何一项承诺，我单位愿意承担相应的法律责任及合同约定的违约责任。</w:t>
      </w:r>
    </w:p>
    <w:p w14:paraId="0E872BF5">
      <w:pPr>
        <w:pStyle w:val="4"/>
        <w:ind w:firstLine="480"/>
        <w:rPr>
          <w:b/>
        </w:rPr>
      </w:pPr>
      <w:r>
        <w:rPr>
          <w:rFonts w:hint="eastAsia"/>
          <w:b/>
        </w:rPr>
        <w:t>五</w:t>
      </w:r>
      <w:r>
        <w:rPr>
          <w:b/>
        </w:rPr>
        <w:t>、</w:t>
      </w:r>
      <w:r>
        <w:rPr>
          <w:rFonts w:hint="eastAsia"/>
          <w:b/>
        </w:rPr>
        <w:t>需另外承诺或说明的事项</w:t>
      </w:r>
    </w:p>
    <w:p w14:paraId="7B28BF07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【】</w:t>
      </w:r>
    </w:p>
    <w:p w14:paraId="3098973D">
      <w:pPr>
        <w:pStyle w:val="4"/>
        <w:jc w:val="right"/>
      </w:pPr>
      <w:r>
        <w:t>承诺单位（盖章）：【 】</w:t>
      </w:r>
    </w:p>
    <w:p w14:paraId="7F505192">
      <w:pPr>
        <w:pStyle w:val="4"/>
        <w:jc w:val="right"/>
      </w:pPr>
      <w:r>
        <w:t>法定代表人或授权代表（签字）：【 】</w:t>
      </w:r>
    </w:p>
    <w:p w14:paraId="6A052F08">
      <w:pPr>
        <w:pStyle w:val="4"/>
        <w:jc w:val="right"/>
      </w:pPr>
      <w:r>
        <w:t>日期：【    】年【  】月【  】日</w:t>
      </w:r>
    </w:p>
    <w:p w14:paraId="1A783C76"/>
    <w:sectPr>
      <w:pgSz w:w="11906" w:h="16838"/>
      <w:pgMar w:top="1440" w:right="1800" w:bottom="1135" w:left="1135" w:header="851" w:footer="6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F19DA"/>
    <w:rsid w:val="73B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2026-10-09T13:32:00Z</dcterms:created>
  <dc:creator>丰子</dc:creator>
  <cp:lastModifiedBy>丰子</cp:lastModifiedBy>
  <dcterms:modified xsi:type="dcterms:W3CDTF">2026-10-09T13:32:30Z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20AFD2069958353E607CC86A01C948D9_41</vt:lpwstr>
  </property>
</Properties>
</file>